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90" w:rsidRDefault="00662390" w:rsidP="006623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Пользуясь определением формулы исчисления высказываний проверить, является ли данное выражение формулой.</w:t>
      </w: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390" w:rsidRP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)→((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oftHyphen/>
            <m:t>¬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)→(¬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oftHyphen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))</m:t>
          </m:r>
        </m:oMath>
      </m:oMathPara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62390" w:rsidRDefault="00662390" w:rsidP="006623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Записать рассуждение в логической символике и проверить правильность рассуждения  методом </w:t>
      </w:r>
      <w:proofErr w:type="spellStart"/>
      <w:r>
        <w:rPr>
          <w:rFonts w:ascii="Times New Roman" w:hAnsi="Times New Roman"/>
          <w:b/>
          <w:sz w:val="28"/>
          <w:szCs w:val="28"/>
        </w:rPr>
        <w:t>Куайна</w:t>
      </w:r>
      <w:proofErr w:type="spellEnd"/>
      <w:r>
        <w:rPr>
          <w:rFonts w:ascii="Times New Roman" w:hAnsi="Times New Roman"/>
          <w:b/>
          <w:sz w:val="28"/>
          <w:szCs w:val="28"/>
        </w:rPr>
        <w:t>, методом редукции и методом резолюций.</w:t>
      </w: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Незнание правил дорожного движения не ос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вобождает от  ответственности в случае их несоблюдения. Для того чтобы нести ответственность нужно нарушать правила. Следовательно, знать правила нужно.</w:t>
      </w: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390" w:rsidRDefault="00662390" w:rsidP="006623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Пользуясь определением формулы логики предикатов проверить, что  выражение является формулой. В формуле указать свободные и связанные переменные. Привести формулу к предваренной форме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2390" w:rsidRP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∀yA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∨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∃x∀yB(x,y)</m:t>
              </m:r>
            </m:e>
          </m:d>
        </m:oMath>
      </m:oMathPara>
    </w:p>
    <w:p w:rsidR="00662390" w:rsidRP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390" w:rsidRDefault="00662390" w:rsidP="006623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Построить машину Тьюринга для перевода из начальной конфигурации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заключительную. На ленте МТ записаны нули и единицы, пустые ячейки содержат нули,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x,y≥1</m:t>
        </m:r>
      </m:oMath>
      <w:r>
        <w:rPr>
          <w:rFonts w:ascii="Times New Roman" w:hAnsi="Times New Roman"/>
          <w:b/>
          <w:sz w:val="28"/>
          <w:szCs w:val="28"/>
        </w:rPr>
        <w:t xml:space="preserve">. Проверить работу машины Тьюринга для конкретных значений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x,y</w:t>
      </w:r>
      <w:proofErr w:type="spellEnd"/>
      <w:r>
        <w:rPr>
          <w:rFonts w:ascii="Times New Roman" w:hAnsi="Times New Roman"/>
          <w:b/>
          <w:sz w:val="28"/>
          <w:szCs w:val="28"/>
        </w:rPr>
        <w:t>. Нарисовать граф, соответствующий построенной МТ.</w:t>
      </w: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0 ⟹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 &gt;2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y+3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 ≤2</m:t>
                  </m:r>
                </m:e>
              </m:eqArr>
            </m:e>
          </m:d>
        </m:oMath>
      </m:oMathPara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390" w:rsidRDefault="00662390" w:rsidP="006623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Показать примитивную рекурсивность функции f(x, y).</w:t>
      </w: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C:\Users\D_e_n_n\Downloads\%D0%BC%D0%B0%D1%82%D0%B5%D0%BC%D0%B0%D1%82%D0%B8%D1%87%D0%B5%D1%81%D0%BA%D0%B0%D1%8F %D0%BB%D0%BE%D0%B3%D0%B8%D0%BA%D0%B0\course731\pages\img2\image1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D_e_n_n\Downloads\%D0%BC%D0%B0%D1%82%D0%B5%D0%BC%D0%B0%D1%82%D0%B8%D1%87%D0%B5%D1%81%D0%BA%D0%B0%D1%8F %D0%BB%D0%BE%D0%B3%D0%B8%D0%BA%D0%B0\course731\pages\img2\image135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An1+dVPgMAAIcGAAAOAAAAAAAAAAAAAAAAAC4CAABkcnMvZTJvRG9jLnhtbFBLAQIt&#10;ABQABgAIAAAAIQDrxsCk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4B645C" wp14:editId="4AC0C04F">
                <wp:extent cx="307340" cy="307340"/>
                <wp:effectExtent l="0" t="0" r="0" b="0"/>
                <wp:docPr id="2" name="AutoShape 4" descr="C:\Users\D_e_n_n\Downloads\%D0%BC%D0%B0%D1%82%D0%B5%D0%BC%D0%B0%D1%82%D0%B8%D1%87%D0%B5%D1%81%D0%BA%D0%B0%D1%8F %D0%BB%D0%BE%D0%B3%D0%B8%D0%BA%D0%B0\course731\pages\img2\image1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:\Users\D_e_n_n\Downloads\%D0%BC%D0%B0%D1%82%D0%B5%D0%BC%D0%B0%D1%82%D0%B8%D1%87%D0%B5%D1%81%D0%BA%D0%B0%D1%8F %D0%BB%D0%BE%D0%B3%D0%B8%D0%BA%D0%B0\course731\pages\img2\image135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YAVpOhUDAAB2BgAADgAAAAAAAAAAAAAAAAAuAgAAZHJz&#10;L2Uyb0RvYy54bWxQSwECLQAUAAYACAAAACEA68bAp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40815" cy="526415"/>
            <wp:effectExtent l="0" t="0" r="6985" b="6985"/>
            <wp:docPr id="3" name="Рисунок 3" descr="C:\Users\D_e_n_n\Downloads\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_e_n_n\Downloads\image13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390" w:rsidRDefault="00662390" w:rsidP="0066239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EB8" w:rsidRDefault="00D14EB8"/>
    <w:sectPr w:rsidR="00D1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89A"/>
    <w:multiLevelType w:val="hybridMultilevel"/>
    <w:tmpl w:val="642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0"/>
    <w:rsid w:val="00662390"/>
    <w:rsid w:val="00D1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39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39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D_e_n_n</dc:creator>
  <cp:lastModifiedBy>D_e_n_n</cp:lastModifiedBy>
  <cp:revision>2</cp:revision>
  <dcterms:created xsi:type="dcterms:W3CDTF">2020-05-27T14:24:00Z</dcterms:created>
  <dcterms:modified xsi:type="dcterms:W3CDTF">2020-05-27T14:28:00Z</dcterms:modified>
</cp:coreProperties>
</file>